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B57CD9">
        <w:rPr>
          <w:rFonts w:ascii="Times New Roman" w:eastAsia="Times New Roman" w:hAnsi="Times New Roman" w:cs="Times New Roman"/>
          <w:sz w:val="28"/>
          <w:szCs w:val="28"/>
          <w:lang w:eastAsia="ru-RU"/>
        </w:rPr>
        <w:t>Молодежный парламент при Думе города Усолье-Сибирское подвёл итоги активной и плодотворной работы за 2014 год. В этом году было проведено значительно больше мероприятий, акций выставок, чем в 2013 году.</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sz w:val="28"/>
          <w:szCs w:val="28"/>
          <w:lang w:eastAsia="ru-RU"/>
        </w:rPr>
        <w:t>Всего за 2014 год состоялось 4 заседания Молодежного парламента, на которых решались вопросы организации и участие парламентариев в общественной жизни города.</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sz w:val="28"/>
          <w:szCs w:val="28"/>
          <w:lang w:eastAsia="ru-RU"/>
        </w:rPr>
        <w:t>В связи со сложение полномочий некоторых депутатов были проведены внеочередные выборы. Состав Молодежного парламента пополнился на 6 юных, активных, творческих и неравнодушных депутатов.</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bCs/>
          <w:sz w:val="28"/>
          <w:szCs w:val="28"/>
          <w:lang w:eastAsia="ru-RU"/>
        </w:rPr>
        <w:t xml:space="preserve">8 февраля </w:t>
      </w:r>
      <w:r w:rsidRPr="00B57CD9">
        <w:rPr>
          <w:rFonts w:ascii="Times New Roman" w:eastAsia="Times New Roman" w:hAnsi="Times New Roman" w:cs="Times New Roman"/>
          <w:sz w:val="28"/>
          <w:szCs w:val="28"/>
          <w:lang w:eastAsia="ru-RU"/>
        </w:rPr>
        <w:t>депутаты Молодежного парламента провели спортивное мероприятие. Состоялась дружеская волейбольная встреча на базе ПУ-11. В ней приняли участие команда Молодежного парламента, команда сотрудников отдела по делам несовершеннолетних и команда студентов ПУ-1</w:t>
      </w:r>
      <w:r w:rsidRPr="00B57CD9">
        <w:rPr>
          <w:rFonts w:ascii="Times New Roman" w:eastAsia="Times New Roman" w:hAnsi="Times New Roman" w:cs="Times New Roman"/>
          <w:bCs/>
          <w:sz w:val="28"/>
          <w:szCs w:val="28"/>
          <w:lang w:eastAsia="ru-RU"/>
        </w:rPr>
        <w:t xml:space="preserve">1. </w:t>
      </w:r>
      <w:r w:rsidRPr="00B57CD9">
        <w:rPr>
          <w:rFonts w:ascii="Times New Roman" w:eastAsia="Times New Roman" w:hAnsi="Times New Roman" w:cs="Times New Roman"/>
          <w:sz w:val="28"/>
          <w:szCs w:val="28"/>
          <w:lang w:eastAsia="ru-RU"/>
        </w:rPr>
        <w:t>Депутаты МП наградили участников грамотами.</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bCs/>
          <w:sz w:val="28"/>
          <w:szCs w:val="28"/>
          <w:lang w:eastAsia="ru-RU"/>
        </w:rPr>
        <w:t xml:space="preserve">В марте </w:t>
      </w:r>
      <w:r w:rsidRPr="00B57CD9">
        <w:rPr>
          <w:rFonts w:ascii="Times New Roman" w:eastAsia="Times New Roman" w:hAnsi="Times New Roman" w:cs="Times New Roman"/>
          <w:sz w:val="28"/>
          <w:szCs w:val="28"/>
          <w:lang w:eastAsia="ru-RU"/>
        </w:rPr>
        <w:t>при поддержке администрации города Усолье-Сибирское, отделе культуры, спорта и молодежной политики и руководства, детской юношеской спортивной школе состоялось очередное спортивное мероприятие - эстафета «Усолье за здоровье». Участниками стали городской парламент школьников, студенческий совет города, молодые специалисты образования и депутаты МП. Подведя итоги командам</w:t>
      </w:r>
      <w:r>
        <w:rPr>
          <w:rFonts w:ascii="Times New Roman" w:eastAsia="Times New Roman" w:hAnsi="Times New Roman" w:cs="Times New Roman"/>
          <w:sz w:val="28"/>
          <w:szCs w:val="28"/>
          <w:lang w:eastAsia="ru-RU"/>
        </w:rPr>
        <w:t>,</w:t>
      </w:r>
      <w:r w:rsidRPr="00B57CD9">
        <w:rPr>
          <w:rFonts w:ascii="Times New Roman" w:eastAsia="Times New Roman" w:hAnsi="Times New Roman" w:cs="Times New Roman"/>
          <w:sz w:val="28"/>
          <w:szCs w:val="28"/>
          <w:lang w:eastAsia="ru-RU"/>
        </w:rPr>
        <w:t xml:space="preserve"> были вручены грамоты и призы - термосы, фонарики.</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bCs/>
          <w:sz w:val="28"/>
          <w:szCs w:val="28"/>
          <w:lang w:eastAsia="ru-RU"/>
        </w:rPr>
        <w:t xml:space="preserve">29 марта </w:t>
      </w:r>
      <w:r w:rsidRPr="00B57CD9">
        <w:rPr>
          <w:rFonts w:ascii="Times New Roman" w:eastAsia="Times New Roman" w:hAnsi="Times New Roman" w:cs="Times New Roman"/>
          <w:sz w:val="28"/>
          <w:szCs w:val="28"/>
          <w:lang w:eastAsia="ru-RU"/>
        </w:rPr>
        <w:t xml:space="preserve">депутаты МП приняли участие в праздновании 365-летия со дня образования пожарной охраны России. Парламентарии организовали </w:t>
      </w:r>
      <w:proofErr w:type="gramStart"/>
      <w:r w:rsidRPr="00B57CD9">
        <w:rPr>
          <w:rFonts w:ascii="Times New Roman" w:eastAsia="Times New Roman" w:hAnsi="Times New Roman" w:cs="Times New Roman"/>
          <w:sz w:val="28"/>
          <w:szCs w:val="28"/>
          <w:lang w:eastAsia="ru-RU"/>
        </w:rPr>
        <w:t>массовый</w:t>
      </w:r>
      <w:proofErr w:type="gramEnd"/>
      <w:r w:rsidRPr="00B57CD9">
        <w:rPr>
          <w:rFonts w:ascii="Times New Roman" w:eastAsia="Times New Roman" w:hAnsi="Times New Roman" w:cs="Times New Roman"/>
          <w:sz w:val="28"/>
          <w:szCs w:val="28"/>
          <w:lang w:eastAsia="ru-RU"/>
        </w:rPr>
        <w:t xml:space="preserve"> </w:t>
      </w:r>
      <w:proofErr w:type="spellStart"/>
      <w:r w:rsidRPr="00B57CD9">
        <w:rPr>
          <w:rFonts w:ascii="Times New Roman" w:eastAsia="Times New Roman" w:hAnsi="Times New Roman" w:cs="Times New Roman"/>
          <w:sz w:val="28"/>
          <w:szCs w:val="28"/>
          <w:lang w:eastAsia="ru-RU"/>
        </w:rPr>
        <w:t>флэшмоб</w:t>
      </w:r>
      <w:proofErr w:type="spellEnd"/>
      <w:r w:rsidRPr="00B57CD9">
        <w:rPr>
          <w:rFonts w:ascii="Times New Roman" w:eastAsia="Times New Roman" w:hAnsi="Times New Roman" w:cs="Times New Roman"/>
          <w:sz w:val="28"/>
          <w:szCs w:val="28"/>
          <w:lang w:eastAsia="ru-RU"/>
        </w:rPr>
        <w:t xml:space="preserve"> на Комсомольской площади города, участниками которого стали учащиеся школы №12, гимназии №9, студенты медицинского училища и сотрудники МЧС. Все выступившие получили благодарности от подполковника внутренней службы ФГКУ «17</w:t>
      </w:r>
      <w:r>
        <w:rPr>
          <w:rFonts w:ascii="Times New Roman" w:eastAsia="Times New Roman" w:hAnsi="Times New Roman" w:cs="Times New Roman"/>
          <w:sz w:val="28"/>
          <w:szCs w:val="28"/>
          <w:lang w:eastAsia="ru-RU"/>
        </w:rPr>
        <w:t xml:space="preserve"> </w:t>
      </w:r>
      <w:r w:rsidRPr="00B57CD9">
        <w:rPr>
          <w:rFonts w:ascii="Times New Roman" w:eastAsia="Times New Roman" w:hAnsi="Times New Roman" w:cs="Times New Roman"/>
          <w:sz w:val="28"/>
          <w:szCs w:val="28"/>
          <w:lang w:eastAsia="ru-RU"/>
        </w:rPr>
        <w:t xml:space="preserve">отряд ФПС по Иркутской области» Р.П. </w:t>
      </w:r>
      <w:proofErr w:type="spellStart"/>
      <w:r w:rsidRPr="00B57CD9">
        <w:rPr>
          <w:rFonts w:ascii="Times New Roman" w:eastAsia="Times New Roman" w:hAnsi="Times New Roman" w:cs="Times New Roman"/>
          <w:sz w:val="28"/>
          <w:szCs w:val="28"/>
          <w:lang w:eastAsia="ru-RU"/>
        </w:rPr>
        <w:t>Подхолзина</w:t>
      </w:r>
      <w:proofErr w:type="spellEnd"/>
      <w:r w:rsidRPr="00B57CD9">
        <w:rPr>
          <w:rFonts w:ascii="Times New Roman" w:eastAsia="Times New Roman" w:hAnsi="Times New Roman" w:cs="Times New Roman"/>
          <w:sz w:val="28"/>
          <w:szCs w:val="28"/>
          <w:lang w:eastAsia="ru-RU"/>
        </w:rPr>
        <w:t xml:space="preserve"> и билеты в кинотеатр «Ровесник».</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bCs/>
          <w:sz w:val="28"/>
          <w:szCs w:val="28"/>
          <w:lang w:eastAsia="ru-RU"/>
        </w:rPr>
        <w:t xml:space="preserve">8 апреля </w:t>
      </w:r>
      <w:r w:rsidRPr="00B57CD9">
        <w:rPr>
          <w:rFonts w:ascii="Times New Roman" w:eastAsia="Times New Roman" w:hAnsi="Times New Roman" w:cs="Times New Roman"/>
          <w:sz w:val="28"/>
          <w:szCs w:val="28"/>
          <w:lang w:eastAsia="ru-RU"/>
        </w:rPr>
        <w:t>стал традиционным пробег «Молодежный парламент за ЗОЖ». Участие приняло около 800 человек, это учащиеся школ, студенты, воспитанники спортивных клубов города, работники коммерческих организаций города. Для разогрева участников перед пробегом была организована зарядка с чемпионом. По окончании пробега были подведены итоги. Наградили грамотами и призами самого юного участника, самого</w:t>
      </w:r>
      <w:r>
        <w:rPr>
          <w:rFonts w:ascii="Times New Roman" w:eastAsia="Times New Roman" w:hAnsi="Times New Roman" w:cs="Times New Roman"/>
          <w:sz w:val="28"/>
          <w:szCs w:val="28"/>
          <w:lang w:eastAsia="ru-RU"/>
        </w:rPr>
        <w:t xml:space="preserve"> </w:t>
      </w:r>
      <w:r w:rsidRPr="00B57CD9">
        <w:rPr>
          <w:rFonts w:ascii="Times New Roman" w:eastAsia="Times New Roman" w:hAnsi="Times New Roman" w:cs="Times New Roman"/>
          <w:sz w:val="28"/>
          <w:szCs w:val="28"/>
          <w:lang w:eastAsia="ru-RU"/>
        </w:rPr>
        <w:t>возрастного участника, самую многочисленную команду. Призы были приобретены за счет средств администрации города Усолье-Сибирское и спонсоров ООО «</w:t>
      </w:r>
      <w:proofErr w:type="spellStart"/>
      <w:r w:rsidRPr="00B57CD9">
        <w:rPr>
          <w:rFonts w:ascii="Times New Roman" w:eastAsia="Times New Roman" w:hAnsi="Times New Roman" w:cs="Times New Roman"/>
          <w:sz w:val="28"/>
          <w:szCs w:val="28"/>
          <w:lang w:eastAsia="ru-RU"/>
        </w:rPr>
        <w:t>Элегант</w:t>
      </w:r>
      <w:proofErr w:type="spellEnd"/>
      <w:r w:rsidRPr="00B57CD9">
        <w:rPr>
          <w:rFonts w:ascii="Times New Roman" w:eastAsia="Times New Roman" w:hAnsi="Times New Roman" w:cs="Times New Roman"/>
          <w:sz w:val="28"/>
          <w:szCs w:val="28"/>
          <w:lang w:eastAsia="ru-RU"/>
        </w:rPr>
        <w:t>».</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bCs/>
          <w:sz w:val="28"/>
          <w:szCs w:val="28"/>
          <w:lang w:eastAsia="ru-RU"/>
        </w:rPr>
        <w:t xml:space="preserve">26 апреля </w:t>
      </w:r>
      <w:r w:rsidRPr="00B57CD9">
        <w:rPr>
          <w:rFonts w:ascii="Times New Roman" w:eastAsia="Times New Roman" w:hAnsi="Times New Roman" w:cs="Times New Roman"/>
          <w:sz w:val="28"/>
          <w:szCs w:val="28"/>
          <w:lang w:eastAsia="ru-RU"/>
        </w:rPr>
        <w:t>депутаты МП приняли участие во всероссийской акции «Зеленая весна». Акция проводилась совместно с клубом «Сударушка». Неравнодушными к экологии города стали 30 человек. Убрали от мусора территорию, прилегающую к железнодорожному вокзалу. Был организован вывоз мусора на городскую свалку, музыкальное сопровождение. Инвентарь предоставил депутат городской Думы В.В. Бобров.</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bCs/>
          <w:sz w:val="28"/>
          <w:szCs w:val="28"/>
          <w:lang w:eastAsia="ru-RU"/>
        </w:rPr>
        <w:lastRenderedPageBreak/>
        <w:t xml:space="preserve">В мае </w:t>
      </w:r>
      <w:r w:rsidRPr="00B57CD9">
        <w:rPr>
          <w:rFonts w:ascii="Times New Roman" w:eastAsia="Times New Roman" w:hAnsi="Times New Roman" w:cs="Times New Roman"/>
          <w:sz w:val="28"/>
          <w:szCs w:val="28"/>
          <w:lang w:eastAsia="ru-RU"/>
        </w:rPr>
        <w:t>состоялась традиционная экологическая акция на территории озера «Молодежное». В акции приняли участие около ста человек - учащиеся ОУ, студенты, жители города и депутаты Думы города Усолье-Сибирское. Был организован раздельный сбор мусора, его вывоз и утилизация, установлены три урны и три стенда с призывом не мусорить. Участники были порадованы организацией полевой кухни и музыкальным сопровождением.</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bCs/>
          <w:sz w:val="28"/>
          <w:szCs w:val="28"/>
          <w:lang w:eastAsia="ru-RU"/>
        </w:rPr>
        <w:t xml:space="preserve">С 1 по 8 июля </w:t>
      </w:r>
      <w:r w:rsidRPr="00B57CD9">
        <w:rPr>
          <w:rFonts w:ascii="Times New Roman" w:eastAsia="Times New Roman" w:hAnsi="Times New Roman" w:cs="Times New Roman"/>
          <w:sz w:val="28"/>
          <w:szCs w:val="28"/>
          <w:lang w:eastAsia="ru-RU"/>
        </w:rPr>
        <w:t xml:space="preserve">в районе поселка </w:t>
      </w:r>
      <w:proofErr w:type="gramStart"/>
      <w:r w:rsidRPr="00B57CD9">
        <w:rPr>
          <w:rFonts w:ascii="Times New Roman" w:eastAsia="Times New Roman" w:hAnsi="Times New Roman" w:cs="Times New Roman"/>
          <w:sz w:val="28"/>
          <w:szCs w:val="28"/>
          <w:lang w:eastAsia="ru-RU"/>
        </w:rPr>
        <w:t>Большое</w:t>
      </w:r>
      <w:proofErr w:type="gramEnd"/>
      <w:r w:rsidRPr="00B57CD9">
        <w:rPr>
          <w:rFonts w:ascii="Times New Roman" w:eastAsia="Times New Roman" w:hAnsi="Times New Roman" w:cs="Times New Roman"/>
          <w:sz w:val="28"/>
          <w:szCs w:val="28"/>
          <w:lang w:eastAsia="ru-RU"/>
        </w:rPr>
        <w:t xml:space="preserve"> </w:t>
      </w:r>
      <w:proofErr w:type="spellStart"/>
      <w:r w:rsidRPr="00B57CD9">
        <w:rPr>
          <w:rFonts w:ascii="Times New Roman" w:eastAsia="Times New Roman" w:hAnsi="Times New Roman" w:cs="Times New Roman"/>
          <w:sz w:val="28"/>
          <w:szCs w:val="28"/>
          <w:lang w:eastAsia="ru-RU"/>
        </w:rPr>
        <w:t>Голоустное</w:t>
      </w:r>
      <w:proofErr w:type="spellEnd"/>
      <w:r w:rsidRPr="00B57CD9">
        <w:rPr>
          <w:rFonts w:ascii="Times New Roman" w:eastAsia="Times New Roman" w:hAnsi="Times New Roman" w:cs="Times New Roman"/>
          <w:sz w:val="28"/>
          <w:szCs w:val="28"/>
          <w:lang w:eastAsia="ru-RU"/>
        </w:rPr>
        <w:t xml:space="preserve"> прошел Международный молодежный лагерь «Байкал 2020».</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sz w:val="28"/>
          <w:szCs w:val="28"/>
          <w:lang w:eastAsia="ru-RU"/>
        </w:rPr>
        <w:t>От города Усолье Сибирское приняли участие 13 человек, четверо из которых являются депутатами Молодежного парламента по направлениям III Съезда Всероссийского волонтерского антинаркотического движения и добровольчество.</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sz w:val="28"/>
          <w:szCs w:val="28"/>
          <w:lang w:eastAsia="ru-RU"/>
        </w:rPr>
        <w:t>Во время работы лагеря участники посещали лекционные занятия, различные мастер-классы, деловые игры, проектные и психологические тренинги, ролевые ситуационные игры, а также спортивные мероприятия.</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sz w:val="28"/>
          <w:szCs w:val="28"/>
          <w:lang w:eastAsia="ru-RU"/>
        </w:rPr>
        <w:t xml:space="preserve">В заключении, можно с уверенностью утверждать, что Международный молодежный лагерь «Байкал-2020» - это открытая площадка для самых талантливых и </w:t>
      </w:r>
      <w:proofErr w:type="gramStart"/>
      <w:r w:rsidRPr="00B57CD9">
        <w:rPr>
          <w:rFonts w:ascii="Times New Roman" w:eastAsia="Times New Roman" w:hAnsi="Times New Roman" w:cs="Times New Roman"/>
          <w:sz w:val="28"/>
          <w:szCs w:val="28"/>
          <w:lang w:eastAsia="ru-RU"/>
        </w:rPr>
        <w:t>амбициозных</w:t>
      </w:r>
      <w:proofErr w:type="gramEnd"/>
      <w:r w:rsidRPr="00B57CD9">
        <w:rPr>
          <w:rFonts w:ascii="Times New Roman" w:eastAsia="Times New Roman" w:hAnsi="Times New Roman" w:cs="Times New Roman"/>
          <w:sz w:val="28"/>
          <w:szCs w:val="28"/>
          <w:lang w:eastAsia="ru-RU"/>
        </w:rPr>
        <w:t xml:space="preserve"> ребят с Иркутской области и других регионов страны. Это возможность презентовать свою программу, реализовать проект, получить доступ к грантам, которые могут помочь достичь высот в карьере. И абсолютно все направления объединяют молодежь каждый год на берегу озера Байкал </w:t>
      </w:r>
      <w:proofErr w:type="gramStart"/>
      <w:r w:rsidRPr="00B57CD9">
        <w:rPr>
          <w:rFonts w:ascii="Times New Roman" w:eastAsia="Times New Roman" w:hAnsi="Times New Roman" w:cs="Times New Roman"/>
          <w:sz w:val="28"/>
          <w:szCs w:val="28"/>
          <w:lang w:eastAsia="ru-RU"/>
        </w:rPr>
        <w:t>у</w:t>
      </w:r>
      <w:proofErr w:type="gramEnd"/>
      <w:r w:rsidRPr="00B57CD9">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B57CD9">
        <w:rPr>
          <w:rFonts w:ascii="Times New Roman" w:eastAsia="Times New Roman" w:hAnsi="Times New Roman" w:cs="Times New Roman"/>
          <w:sz w:val="28"/>
          <w:szCs w:val="28"/>
          <w:lang w:eastAsia="ru-RU"/>
        </w:rPr>
        <w:t xml:space="preserve">Большое </w:t>
      </w:r>
      <w:proofErr w:type="spellStart"/>
      <w:r w:rsidRPr="00B57CD9">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w:t>
      </w:r>
      <w:r w:rsidRPr="00B57CD9">
        <w:rPr>
          <w:rFonts w:ascii="Times New Roman" w:eastAsia="Times New Roman" w:hAnsi="Times New Roman" w:cs="Times New Roman"/>
          <w:sz w:val="28"/>
          <w:szCs w:val="28"/>
          <w:lang w:eastAsia="ru-RU"/>
        </w:rPr>
        <w:t>лоустное</w:t>
      </w:r>
      <w:proofErr w:type="spellEnd"/>
      <w:r w:rsidRPr="00B57CD9">
        <w:rPr>
          <w:rFonts w:ascii="Times New Roman" w:eastAsia="Times New Roman" w:hAnsi="Times New Roman" w:cs="Times New Roman"/>
          <w:sz w:val="28"/>
          <w:szCs w:val="28"/>
          <w:lang w:eastAsia="ru-RU"/>
        </w:rPr>
        <w:t>.</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bCs/>
          <w:sz w:val="28"/>
          <w:szCs w:val="28"/>
          <w:lang w:eastAsia="ru-RU"/>
        </w:rPr>
        <w:t xml:space="preserve">8 августа 2014 </w:t>
      </w:r>
      <w:r w:rsidRPr="00B57CD9">
        <w:rPr>
          <w:rFonts w:ascii="Times New Roman" w:eastAsia="Times New Roman" w:hAnsi="Times New Roman" w:cs="Times New Roman"/>
          <w:sz w:val="28"/>
          <w:szCs w:val="28"/>
          <w:lang w:eastAsia="ru-RU"/>
        </w:rPr>
        <w:t>года была проведена открытая фотовыставка «Усолье - моя Родина», посвященная 345-летнему юбилею города. Цель Фотоконкурса:</w:t>
      </w:r>
      <w:r>
        <w:rPr>
          <w:rFonts w:ascii="Times New Roman" w:eastAsia="Times New Roman" w:hAnsi="Times New Roman" w:cs="Times New Roman"/>
          <w:sz w:val="28"/>
          <w:szCs w:val="28"/>
          <w:lang w:eastAsia="ru-RU"/>
        </w:rPr>
        <w:t xml:space="preserve"> </w:t>
      </w:r>
      <w:r w:rsidRPr="00B57CD9">
        <w:rPr>
          <w:rFonts w:ascii="Times New Roman" w:eastAsia="Times New Roman" w:hAnsi="Times New Roman" w:cs="Times New Roman"/>
          <w:sz w:val="28"/>
          <w:szCs w:val="28"/>
          <w:lang w:eastAsia="ru-RU"/>
        </w:rPr>
        <w:t>популяризация    среди    молодежи    занятия    художественной</w:t>
      </w:r>
      <w:r>
        <w:rPr>
          <w:rFonts w:ascii="Times New Roman" w:eastAsia="Times New Roman" w:hAnsi="Times New Roman" w:cs="Times New Roman"/>
          <w:sz w:val="28"/>
          <w:szCs w:val="28"/>
          <w:lang w:eastAsia="ru-RU"/>
        </w:rPr>
        <w:t xml:space="preserve"> </w:t>
      </w:r>
      <w:r w:rsidRPr="00B57CD9">
        <w:rPr>
          <w:rFonts w:ascii="Times New Roman" w:eastAsia="Times New Roman" w:hAnsi="Times New Roman" w:cs="Times New Roman"/>
          <w:sz w:val="28"/>
          <w:szCs w:val="28"/>
          <w:lang w:eastAsia="ru-RU"/>
        </w:rPr>
        <w:t>фотографией, как средством познания окружающего мира, развития духовного начала, формирования гражданской позиции и воспитания любви к своей малой Родине.</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sz w:val="28"/>
          <w:szCs w:val="28"/>
          <w:lang w:eastAsia="ru-RU"/>
        </w:rPr>
        <w:t xml:space="preserve">В выставке принимали участие 8 молодых фотографов </w:t>
      </w:r>
      <w:proofErr w:type="spellStart"/>
      <w:r w:rsidRPr="00B57CD9">
        <w:rPr>
          <w:rFonts w:ascii="Times New Roman" w:eastAsia="Times New Roman" w:hAnsi="Times New Roman" w:cs="Times New Roman"/>
          <w:sz w:val="28"/>
          <w:szCs w:val="28"/>
          <w:lang w:eastAsia="ru-RU"/>
        </w:rPr>
        <w:t>г</w:t>
      </w:r>
      <w:proofErr w:type="gramStart"/>
      <w:r w:rsidRPr="00B57CD9">
        <w:rPr>
          <w:rFonts w:ascii="Times New Roman" w:eastAsia="Times New Roman" w:hAnsi="Times New Roman" w:cs="Times New Roman"/>
          <w:sz w:val="28"/>
          <w:szCs w:val="28"/>
          <w:lang w:eastAsia="ru-RU"/>
        </w:rPr>
        <w:t>.У</w:t>
      </w:r>
      <w:proofErr w:type="gramEnd"/>
      <w:r w:rsidRPr="00B57CD9">
        <w:rPr>
          <w:rFonts w:ascii="Times New Roman" w:eastAsia="Times New Roman" w:hAnsi="Times New Roman" w:cs="Times New Roman"/>
          <w:sz w:val="28"/>
          <w:szCs w:val="28"/>
          <w:lang w:eastAsia="ru-RU"/>
        </w:rPr>
        <w:t>солье</w:t>
      </w:r>
      <w:proofErr w:type="spellEnd"/>
      <w:r w:rsidRPr="00B57CD9">
        <w:rPr>
          <w:rFonts w:ascii="Times New Roman" w:eastAsia="Times New Roman" w:hAnsi="Times New Roman" w:cs="Times New Roman"/>
          <w:sz w:val="28"/>
          <w:szCs w:val="28"/>
          <w:lang w:eastAsia="ru-RU"/>
        </w:rPr>
        <w:t xml:space="preserve">-Сибирское в возрасте от 14 до 30 лет. В 4-х номинациях: 1. </w:t>
      </w:r>
      <w:r w:rsidRPr="00B57CD9">
        <w:rPr>
          <w:rFonts w:ascii="Times New Roman" w:eastAsia="Times New Roman" w:hAnsi="Times New Roman" w:cs="Times New Roman"/>
          <w:bCs/>
          <w:sz w:val="28"/>
          <w:szCs w:val="28"/>
          <w:lang w:eastAsia="ru-RU"/>
        </w:rPr>
        <w:t xml:space="preserve">«Красота вокруг нас». </w:t>
      </w:r>
      <w:r w:rsidRPr="00B57CD9">
        <w:rPr>
          <w:rFonts w:ascii="Times New Roman" w:eastAsia="Times New Roman" w:hAnsi="Times New Roman" w:cs="Times New Roman"/>
          <w:sz w:val="28"/>
          <w:szCs w:val="28"/>
          <w:lang w:eastAsia="ru-RU"/>
        </w:rPr>
        <w:t xml:space="preserve">2. </w:t>
      </w:r>
      <w:r w:rsidRPr="00B57CD9">
        <w:rPr>
          <w:rFonts w:ascii="Times New Roman" w:eastAsia="Times New Roman" w:hAnsi="Times New Roman" w:cs="Times New Roman"/>
          <w:bCs/>
          <w:sz w:val="28"/>
          <w:szCs w:val="28"/>
          <w:lang w:eastAsia="ru-RU"/>
        </w:rPr>
        <w:t xml:space="preserve">«Портрет». </w:t>
      </w:r>
      <w:r w:rsidRPr="00B57CD9">
        <w:rPr>
          <w:rFonts w:ascii="Times New Roman" w:eastAsia="Times New Roman" w:hAnsi="Times New Roman" w:cs="Times New Roman"/>
          <w:sz w:val="28"/>
          <w:szCs w:val="28"/>
          <w:lang w:eastAsia="ru-RU"/>
        </w:rPr>
        <w:t xml:space="preserve">3. </w:t>
      </w:r>
      <w:r w:rsidRPr="00B57CD9">
        <w:rPr>
          <w:rFonts w:ascii="Times New Roman" w:eastAsia="Times New Roman" w:hAnsi="Times New Roman" w:cs="Times New Roman"/>
          <w:bCs/>
          <w:sz w:val="28"/>
          <w:szCs w:val="28"/>
          <w:lang w:eastAsia="ru-RU"/>
        </w:rPr>
        <w:t xml:space="preserve">«Молодежь и общество». </w:t>
      </w:r>
      <w:r w:rsidRPr="00B57CD9">
        <w:rPr>
          <w:rFonts w:ascii="Times New Roman" w:eastAsia="Times New Roman" w:hAnsi="Times New Roman" w:cs="Times New Roman"/>
          <w:sz w:val="28"/>
          <w:szCs w:val="28"/>
          <w:lang w:eastAsia="ru-RU"/>
        </w:rPr>
        <w:t xml:space="preserve">4. </w:t>
      </w:r>
      <w:r w:rsidRPr="00B57CD9">
        <w:rPr>
          <w:rFonts w:ascii="Times New Roman" w:eastAsia="Times New Roman" w:hAnsi="Times New Roman" w:cs="Times New Roman"/>
          <w:bCs/>
          <w:sz w:val="28"/>
          <w:szCs w:val="28"/>
          <w:lang w:eastAsia="ru-RU"/>
        </w:rPr>
        <w:t xml:space="preserve">«Неожиданный ракурс». </w:t>
      </w:r>
      <w:r w:rsidRPr="00B57CD9">
        <w:rPr>
          <w:rFonts w:ascii="Times New Roman" w:eastAsia="Times New Roman" w:hAnsi="Times New Roman" w:cs="Times New Roman"/>
          <w:sz w:val="28"/>
          <w:szCs w:val="28"/>
          <w:lang w:eastAsia="ru-RU"/>
        </w:rPr>
        <w:t>Было представлено более 30 работ, качество оформления которых было выше, чем в прошлом году.</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sz w:val="28"/>
          <w:szCs w:val="28"/>
          <w:lang w:eastAsia="ru-RU"/>
        </w:rPr>
        <w:t>Победители по четырем номинациям награждены грамотами и за 1-3 места и подарками.</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bCs/>
          <w:sz w:val="28"/>
          <w:szCs w:val="28"/>
          <w:lang w:eastAsia="ru-RU"/>
        </w:rPr>
        <w:t xml:space="preserve">В августе </w:t>
      </w:r>
      <w:r w:rsidRPr="00B57CD9">
        <w:rPr>
          <w:rFonts w:ascii="Times New Roman" w:eastAsia="Times New Roman" w:hAnsi="Times New Roman" w:cs="Times New Roman"/>
          <w:sz w:val="28"/>
          <w:szCs w:val="28"/>
          <w:lang w:eastAsia="ru-RU"/>
        </w:rPr>
        <w:t>депутаты МП приняли участие в городской летней спартакиаде 2014, которая проходила на базе спортивного лагеря «Смена» в течение трех дней. Парламентарии самостоятельно организовали питание и доставку участников команды в лагерь. Форму предоставил отдел культуры, спорта и молодежной политики города.</w:t>
      </w:r>
    </w:p>
    <w:p w:rsidR="00B57CD9" w:rsidRP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bCs/>
          <w:sz w:val="28"/>
          <w:szCs w:val="28"/>
          <w:lang w:eastAsia="ru-RU"/>
        </w:rPr>
        <w:t xml:space="preserve">12 сентября </w:t>
      </w:r>
      <w:r w:rsidRPr="00B57CD9">
        <w:rPr>
          <w:rFonts w:ascii="Times New Roman" w:eastAsia="Times New Roman" w:hAnsi="Times New Roman" w:cs="Times New Roman"/>
          <w:sz w:val="28"/>
          <w:szCs w:val="28"/>
          <w:lang w:eastAsia="ru-RU"/>
        </w:rPr>
        <w:t xml:space="preserve">состоялась донорская акция «Капля жизни». Участниками стали депутаты МП и студенты ПУ-11. Для юных доноров организовали горячий сладкий чай, шоколад. Эта акция только стартовала и продолжится в 2015 году. Сдавать кровь и помогать </w:t>
      </w:r>
      <w:proofErr w:type="gramStart"/>
      <w:r w:rsidRPr="00B57CD9">
        <w:rPr>
          <w:rFonts w:ascii="Times New Roman" w:eastAsia="Times New Roman" w:hAnsi="Times New Roman" w:cs="Times New Roman"/>
          <w:sz w:val="28"/>
          <w:szCs w:val="28"/>
          <w:lang w:eastAsia="ru-RU"/>
        </w:rPr>
        <w:t>нуждающимся</w:t>
      </w:r>
      <w:proofErr w:type="gramEnd"/>
      <w:r w:rsidRPr="00B57CD9">
        <w:rPr>
          <w:rFonts w:ascii="Times New Roman" w:eastAsia="Times New Roman" w:hAnsi="Times New Roman" w:cs="Times New Roman"/>
          <w:sz w:val="28"/>
          <w:szCs w:val="28"/>
          <w:lang w:eastAsia="ru-RU"/>
        </w:rPr>
        <w:t xml:space="preserve"> в ней участники будут и </w:t>
      </w:r>
      <w:r w:rsidRPr="00B57CD9">
        <w:rPr>
          <w:rFonts w:ascii="Times New Roman" w:eastAsia="Times New Roman" w:hAnsi="Times New Roman" w:cs="Times New Roman"/>
          <w:sz w:val="28"/>
          <w:szCs w:val="28"/>
          <w:lang w:eastAsia="ru-RU"/>
        </w:rPr>
        <w:lastRenderedPageBreak/>
        <w:t>дальше. Все, принявшие участие в донорской акции «Капля жизни», были приглашены на итоговое заседание Молодежного парламента, где им в торжественной обстановке вручили грамоты.</w:t>
      </w:r>
    </w:p>
    <w:p w:rsidR="00BE5336" w:rsidRDefault="00B57CD9" w:rsidP="00B57CD9">
      <w:pPr>
        <w:spacing w:after="0" w:line="240" w:lineRule="auto"/>
        <w:ind w:firstLine="567"/>
        <w:jc w:val="both"/>
        <w:rPr>
          <w:rFonts w:ascii="Times New Roman" w:eastAsia="Times New Roman" w:hAnsi="Times New Roman" w:cs="Times New Roman"/>
          <w:sz w:val="28"/>
          <w:szCs w:val="28"/>
          <w:lang w:eastAsia="ru-RU"/>
        </w:rPr>
      </w:pPr>
      <w:r w:rsidRPr="00B57CD9">
        <w:rPr>
          <w:rFonts w:ascii="Times New Roman" w:eastAsia="Times New Roman" w:hAnsi="Times New Roman" w:cs="Times New Roman"/>
          <w:sz w:val="28"/>
          <w:szCs w:val="28"/>
          <w:lang w:eastAsia="ru-RU"/>
        </w:rPr>
        <w:t xml:space="preserve">В декабре состоялась вторая дружеская встреча по волейболу. Спортивное мероприятие проводилось на базе ПУ-11, участниками которого стали депутаты МП, студенты ВУЗов и </w:t>
      </w:r>
      <w:proofErr w:type="spellStart"/>
      <w:r w:rsidRPr="00B57CD9">
        <w:rPr>
          <w:rFonts w:ascii="Times New Roman" w:eastAsia="Times New Roman" w:hAnsi="Times New Roman" w:cs="Times New Roman"/>
          <w:sz w:val="28"/>
          <w:szCs w:val="28"/>
          <w:lang w:eastAsia="ru-RU"/>
        </w:rPr>
        <w:t>СУЗов</w:t>
      </w:r>
      <w:proofErr w:type="spellEnd"/>
      <w:r w:rsidRPr="00B57CD9">
        <w:rPr>
          <w:rFonts w:ascii="Times New Roman" w:eastAsia="Times New Roman" w:hAnsi="Times New Roman" w:cs="Times New Roman"/>
          <w:sz w:val="28"/>
          <w:szCs w:val="28"/>
          <w:lang w:eastAsia="ru-RU"/>
        </w:rPr>
        <w:t xml:space="preserve"> города. Команды были награждены грамотами за 1-3 места и подарками.</w:t>
      </w:r>
    </w:p>
    <w:p w:rsidR="00B57CD9" w:rsidRDefault="00B57CD9" w:rsidP="00B57CD9">
      <w:pPr>
        <w:spacing w:after="0" w:line="240" w:lineRule="auto"/>
        <w:ind w:firstLine="567"/>
        <w:jc w:val="both"/>
        <w:rPr>
          <w:rFonts w:ascii="Times New Roman" w:eastAsia="Times New Roman" w:hAnsi="Times New Roman" w:cs="Times New Roman"/>
          <w:sz w:val="28"/>
          <w:szCs w:val="28"/>
          <w:lang w:eastAsia="ru-RU"/>
        </w:rPr>
      </w:pPr>
    </w:p>
    <w:p w:rsidR="00B57CD9" w:rsidRPr="00B57CD9" w:rsidRDefault="00B57CD9" w:rsidP="00B57CD9">
      <w:pPr>
        <w:spacing w:after="0" w:line="240" w:lineRule="auto"/>
        <w:ind w:firstLine="567"/>
        <w:jc w:val="right"/>
        <w:rPr>
          <w:rFonts w:ascii="Times New Roman" w:eastAsia="Times New Roman" w:hAnsi="Times New Roman" w:cs="Times New Roman"/>
          <w:sz w:val="28"/>
          <w:szCs w:val="28"/>
          <w:lang w:eastAsia="ru-RU"/>
        </w:rPr>
      </w:pPr>
      <w:r w:rsidRPr="00B57CD9">
        <w:rPr>
          <w:rFonts w:ascii="Times New Roman" w:eastAsia="Times New Roman" w:hAnsi="Times New Roman" w:cs="Times New Roman"/>
          <w:sz w:val="28"/>
          <w:szCs w:val="28"/>
          <w:lang w:eastAsia="ru-RU"/>
        </w:rPr>
        <w:t>Председатель Молодежного парламента</w:t>
      </w:r>
    </w:p>
    <w:p w:rsidR="00B57CD9" w:rsidRPr="00B57CD9" w:rsidRDefault="00B57CD9" w:rsidP="00B57CD9">
      <w:pPr>
        <w:spacing w:after="0" w:line="240" w:lineRule="auto"/>
        <w:ind w:firstLine="567"/>
        <w:jc w:val="right"/>
        <w:rPr>
          <w:sz w:val="28"/>
          <w:szCs w:val="28"/>
        </w:rPr>
      </w:pPr>
      <w:r w:rsidRPr="00B57CD9">
        <w:rPr>
          <w:rFonts w:ascii="Times New Roman" w:eastAsia="Times New Roman" w:hAnsi="Times New Roman" w:cs="Times New Roman"/>
          <w:sz w:val="28"/>
          <w:szCs w:val="28"/>
          <w:lang w:eastAsia="ru-RU"/>
        </w:rPr>
        <w:t>О.С. Макарова</w:t>
      </w:r>
    </w:p>
    <w:sectPr w:rsidR="00B57CD9" w:rsidRPr="00B57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D9"/>
    <w:rsid w:val="0072349E"/>
    <w:rsid w:val="00B57CD9"/>
    <w:rsid w:val="00BE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Ячменёва</dc:creator>
  <cp:lastModifiedBy>Наталья Ячменёва</cp:lastModifiedBy>
  <cp:revision>2</cp:revision>
  <dcterms:created xsi:type="dcterms:W3CDTF">2015-04-21T05:36:00Z</dcterms:created>
  <dcterms:modified xsi:type="dcterms:W3CDTF">2015-04-21T05:36:00Z</dcterms:modified>
</cp:coreProperties>
</file>